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35D11" w14:textId="77777777" w:rsidR="00485AA7" w:rsidRPr="0040031E" w:rsidRDefault="00485AA7" w:rsidP="001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2324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5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5"/>
        <w:gridCol w:w="2949"/>
        <w:gridCol w:w="1275"/>
        <w:gridCol w:w="1298"/>
        <w:gridCol w:w="18"/>
      </w:tblGrid>
      <w:tr w:rsidR="00485AA7" w:rsidRPr="00CF0613" w14:paraId="2197CB8B" w14:textId="77777777" w:rsidTr="00D2472C">
        <w:trPr>
          <w:trHeight w:val="291"/>
        </w:trPr>
        <w:tc>
          <w:tcPr>
            <w:tcW w:w="10503" w:type="dxa"/>
            <w:gridSpan w:val="7"/>
            <w:vAlign w:val="center"/>
          </w:tcPr>
          <w:p w14:paraId="39843FFE" w14:textId="17817924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AE5E2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E5E28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AE5E2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485AA7" w:rsidRPr="00CF0613" w14:paraId="7EE9A444" w14:textId="77777777" w:rsidTr="00D2472C">
        <w:trPr>
          <w:gridAfter w:val="1"/>
          <w:wAfter w:w="18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985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49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298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D2472C">
        <w:trPr>
          <w:gridAfter w:val="1"/>
          <w:wAfter w:w="18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49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298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7388C" w:rsidRPr="00064B85" w14:paraId="3E724217" w14:textId="77777777" w:rsidTr="00D2472C">
        <w:trPr>
          <w:gridAfter w:val="1"/>
          <w:wAfter w:w="18" w:type="dxa"/>
          <w:trHeight w:val="850"/>
        </w:trPr>
        <w:tc>
          <w:tcPr>
            <w:tcW w:w="567" w:type="dxa"/>
          </w:tcPr>
          <w:p w14:paraId="02432609" w14:textId="3634A115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516C5EA" w14:textId="629F2BE9" w:rsidR="0037388C" w:rsidRPr="0040031E" w:rsidRDefault="00F12CC4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Поставка IP-телефона</w:t>
            </w:r>
          </w:p>
        </w:tc>
        <w:tc>
          <w:tcPr>
            <w:tcW w:w="1985" w:type="dxa"/>
          </w:tcPr>
          <w:p w14:paraId="35B38704" w14:textId="3EC14AD3" w:rsidR="0037388C" w:rsidRPr="0040031E" w:rsidRDefault="00F12CC4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ООО «КОСМОС»</w:t>
            </w:r>
          </w:p>
        </w:tc>
        <w:tc>
          <w:tcPr>
            <w:tcW w:w="2949" w:type="dxa"/>
          </w:tcPr>
          <w:p w14:paraId="0809F78F" w14:textId="72EC4160" w:rsidR="00E24DC0" w:rsidRPr="00E24DC0" w:rsidRDefault="00E24DC0" w:rsidP="00E24DC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Юридический адрес: 610014, Кировская обл., г. Киров, </w:t>
            </w:r>
            <w:r w:rsidRPr="009F48B5">
              <w:br/>
            </w: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ул. Производственная, д. 48, этаж 2 пом./ком. 1003/5-7; </w:t>
            </w:r>
            <w:r w:rsidRPr="009F48B5">
              <w:br/>
            </w: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>11-13; 19</w:t>
            </w:r>
          </w:p>
          <w:p w14:paraId="434F693D" w14:textId="6C950099" w:rsidR="0037388C" w:rsidRPr="002457DC" w:rsidRDefault="00E24DC0" w:rsidP="00E24DC0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Почтовый адрес: 610017, Кировская обл., г. Киров, </w:t>
            </w:r>
            <w:r w:rsidRPr="009F48B5">
              <w:br/>
            </w: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>ул. М. Гвардии, д. 46</w:t>
            </w:r>
          </w:p>
        </w:tc>
        <w:tc>
          <w:tcPr>
            <w:tcW w:w="1275" w:type="dxa"/>
          </w:tcPr>
          <w:p w14:paraId="58851942" w14:textId="72C4D0C1" w:rsidR="0037388C" w:rsidRPr="0040031E" w:rsidRDefault="00F12CC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01.03.2024</w:t>
            </w:r>
          </w:p>
        </w:tc>
        <w:tc>
          <w:tcPr>
            <w:tcW w:w="1298" w:type="dxa"/>
          </w:tcPr>
          <w:p w14:paraId="0526D97D" w14:textId="75184621" w:rsidR="0037388C" w:rsidRPr="0040031E" w:rsidRDefault="00F12CC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3 580,00</w:t>
            </w:r>
          </w:p>
        </w:tc>
      </w:tr>
      <w:tr w:rsidR="00F12CC4" w:rsidRPr="00064B85" w14:paraId="7F4A95DE" w14:textId="77777777" w:rsidTr="00D2472C">
        <w:trPr>
          <w:gridAfter w:val="1"/>
          <w:wAfter w:w="18" w:type="dxa"/>
          <w:trHeight w:val="850"/>
        </w:trPr>
        <w:tc>
          <w:tcPr>
            <w:tcW w:w="567" w:type="dxa"/>
          </w:tcPr>
          <w:p w14:paraId="405E303E" w14:textId="1C146D1C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786D83BA" w14:textId="46ED109E" w:rsidR="00F12CC4" w:rsidRPr="0040031E" w:rsidRDefault="00F12CC4" w:rsidP="00F12C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Выполнение работ по флористическому оформлению (декорированию) выставочной экспозиции Кировской области</w:t>
            </w:r>
          </w:p>
        </w:tc>
        <w:tc>
          <w:tcPr>
            <w:tcW w:w="1985" w:type="dxa"/>
          </w:tcPr>
          <w:p w14:paraId="1C63622B" w14:textId="5AEF410A" w:rsidR="00F12CC4" w:rsidRPr="0040031E" w:rsidRDefault="00F12CC4" w:rsidP="00F12C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АНО "ДВД "РОССИЯ""</w:t>
            </w:r>
          </w:p>
        </w:tc>
        <w:tc>
          <w:tcPr>
            <w:tcW w:w="2949" w:type="dxa"/>
          </w:tcPr>
          <w:p w14:paraId="2BB9DF2B" w14:textId="2B436B52" w:rsidR="00F12CC4" w:rsidRPr="0040031E" w:rsidRDefault="00937149" w:rsidP="00937149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937149">
              <w:rPr>
                <w:rFonts w:ascii="Times New Roman" w:hAnsi="Times New Roman" w:cs="Times New Roman"/>
                <w:sz w:val="21"/>
                <w:szCs w:val="21"/>
              </w:rPr>
              <w:t xml:space="preserve">119180, г. Москва, </w:t>
            </w:r>
            <w:r w:rsidRPr="009F48B5">
              <w:br/>
            </w:r>
            <w:proofErr w:type="spellStart"/>
            <w:r w:rsidRPr="00937149">
              <w:rPr>
                <w:rFonts w:ascii="Times New Roman" w:hAnsi="Times New Roman" w:cs="Times New Roman"/>
                <w:sz w:val="21"/>
                <w:szCs w:val="21"/>
              </w:rPr>
              <w:t>вн</w:t>
            </w:r>
            <w:proofErr w:type="spellEnd"/>
            <w:r w:rsidRPr="00937149">
              <w:rPr>
                <w:rFonts w:ascii="Times New Roman" w:hAnsi="Times New Roman" w:cs="Times New Roman"/>
                <w:sz w:val="21"/>
                <w:szCs w:val="21"/>
              </w:rPr>
              <w:t xml:space="preserve">. тер. г. Муниципальный округ Якиманка, </w:t>
            </w:r>
            <w:r w:rsidRPr="009F48B5">
              <w:br/>
            </w:r>
            <w:r w:rsidRPr="00937149">
              <w:rPr>
                <w:rFonts w:ascii="Times New Roman" w:hAnsi="Times New Roman" w:cs="Times New Roman"/>
                <w:sz w:val="21"/>
                <w:szCs w:val="21"/>
              </w:rPr>
              <w:t>пер. Бродников, д.7, стр.2</w:t>
            </w:r>
          </w:p>
        </w:tc>
        <w:tc>
          <w:tcPr>
            <w:tcW w:w="1275" w:type="dxa"/>
          </w:tcPr>
          <w:p w14:paraId="14B33C68" w14:textId="7E530305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12.03.2024</w:t>
            </w:r>
          </w:p>
        </w:tc>
        <w:tc>
          <w:tcPr>
            <w:tcW w:w="1298" w:type="dxa"/>
          </w:tcPr>
          <w:p w14:paraId="3B2115B5" w14:textId="68E69BE7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754 000,00</w:t>
            </w:r>
          </w:p>
        </w:tc>
      </w:tr>
      <w:tr w:rsidR="00F12CC4" w:rsidRPr="00064B85" w14:paraId="466DACE5" w14:textId="77777777" w:rsidTr="00D2472C">
        <w:trPr>
          <w:gridAfter w:val="1"/>
          <w:wAfter w:w="18" w:type="dxa"/>
          <w:trHeight w:val="850"/>
        </w:trPr>
        <w:tc>
          <w:tcPr>
            <w:tcW w:w="567" w:type="dxa"/>
          </w:tcPr>
          <w:p w14:paraId="2F6E30E7" w14:textId="56AA93C7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3156CC72" w14:textId="3C75B5DD" w:rsidR="00F12CC4" w:rsidRPr="0040031E" w:rsidRDefault="00F12CC4" w:rsidP="00F12C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Выполнение научно-исследовательской работы по проведению социологического исследования удовлетворенности населения муниципальных районов, городских и муниципальных округов Кировской области условиями для занятий физической культурой и спортом</w:t>
            </w:r>
          </w:p>
        </w:tc>
        <w:tc>
          <w:tcPr>
            <w:tcW w:w="1985" w:type="dxa"/>
          </w:tcPr>
          <w:p w14:paraId="69EE0E49" w14:textId="52BA7BA8" w:rsidR="00F12CC4" w:rsidRPr="0040031E" w:rsidRDefault="00F12CC4" w:rsidP="00F12C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Волго-Вятский институт (филиал) Университета имени О.Е. Кутафина (МГЮА)</w:t>
            </w:r>
          </w:p>
        </w:tc>
        <w:tc>
          <w:tcPr>
            <w:tcW w:w="2949" w:type="dxa"/>
          </w:tcPr>
          <w:p w14:paraId="7CB10807" w14:textId="77777777" w:rsidR="00F12CC4" w:rsidRDefault="00CF784B" w:rsidP="00F12C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784B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123242, г. Москва, </w:t>
            </w:r>
            <w:proofErr w:type="spellStart"/>
            <w:r w:rsidRPr="00CF784B">
              <w:rPr>
                <w:rFonts w:ascii="Times New Roman" w:hAnsi="Times New Roman" w:cs="Times New Roman"/>
                <w:sz w:val="21"/>
                <w:szCs w:val="21"/>
              </w:rPr>
              <w:t>вн.тер.г</w:t>
            </w:r>
            <w:proofErr w:type="spellEnd"/>
            <w:r w:rsidRPr="00CF784B">
              <w:rPr>
                <w:rFonts w:ascii="Times New Roman" w:hAnsi="Times New Roman" w:cs="Times New Roman"/>
                <w:sz w:val="21"/>
                <w:szCs w:val="21"/>
              </w:rPr>
              <w:t>. Муниципальный округ Пресненский, ул. Садовая - Кудринская, д.9, стр.1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73F8ABEA" w14:textId="77777777" w:rsidR="00CF784B" w:rsidRPr="00CF784B" w:rsidRDefault="00CF784B" w:rsidP="00CF784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784B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610000, Кировская область, </w:t>
            </w:r>
          </w:p>
          <w:p w14:paraId="6CA6F90C" w14:textId="25E82BA4" w:rsidR="00CF784B" w:rsidRPr="0040031E" w:rsidRDefault="00CF784B" w:rsidP="00CF784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784B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30</w:t>
            </w:r>
          </w:p>
        </w:tc>
        <w:tc>
          <w:tcPr>
            <w:tcW w:w="1275" w:type="dxa"/>
          </w:tcPr>
          <w:p w14:paraId="5CAD2084" w14:textId="6EED2765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21.03.2024</w:t>
            </w:r>
          </w:p>
        </w:tc>
        <w:tc>
          <w:tcPr>
            <w:tcW w:w="1298" w:type="dxa"/>
          </w:tcPr>
          <w:p w14:paraId="78C55C2A" w14:textId="5E991261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142 000,00</w:t>
            </w:r>
          </w:p>
        </w:tc>
      </w:tr>
      <w:tr w:rsidR="00F12CC4" w:rsidRPr="00064B85" w14:paraId="1A98D44C" w14:textId="77777777" w:rsidTr="00D2472C">
        <w:trPr>
          <w:gridAfter w:val="1"/>
          <w:wAfter w:w="18" w:type="dxa"/>
          <w:trHeight w:val="850"/>
        </w:trPr>
        <w:tc>
          <w:tcPr>
            <w:tcW w:w="567" w:type="dxa"/>
          </w:tcPr>
          <w:p w14:paraId="0FC5441D" w14:textId="58CFE4BA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1" w:type="dxa"/>
          </w:tcPr>
          <w:p w14:paraId="1DD2C621" w14:textId="47A3F20A" w:rsidR="00F12CC4" w:rsidRPr="0040031E" w:rsidRDefault="00F12CC4" w:rsidP="00F12C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Поставка телефонов</w:t>
            </w:r>
          </w:p>
        </w:tc>
        <w:tc>
          <w:tcPr>
            <w:tcW w:w="1985" w:type="dxa"/>
          </w:tcPr>
          <w:p w14:paraId="3A07B1B3" w14:textId="529760FD" w:rsidR="00F12CC4" w:rsidRPr="0040031E" w:rsidRDefault="00F12CC4" w:rsidP="00F12C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ндивидуальный предприниматель</w:t>
            </w: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 xml:space="preserve"> Плюснин Александр Андреевич</w:t>
            </w:r>
          </w:p>
        </w:tc>
        <w:tc>
          <w:tcPr>
            <w:tcW w:w="2949" w:type="dxa"/>
          </w:tcPr>
          <w:p w14:paraId="5438E9B8" w14:textId="53A3EB60" w:rsidR="00F12CC4" w:rsidRPr="0040031E" w:rsidRDefault="00F12CC4" w:rsidP="00CF784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 xml:space="preserve">610913, Кировская область, </w:t>
            </w:r>
            <w:r w:rsidR="00CF784B" w:rsidRPr="009F48B5">
              <w:br/>
            </w: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 xml:space="preserve">г. Киров, п. Костино, </w:t>
            </w:r>
            <w:r w:rsidR="00CF784B" w:rsidRPr="009F48B5">
              <w:br/>
            </w: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ул. Николаевская, д. 11</w:t>
            </w:r>
          </w:p>
        </w:tc>
        <w:tc>
          <w:tcPr>
            <w:tcW w:w="1275" w:type="dxa"/>
          </w:tcPr>
          <w:p w14:paraId="266B1728" w14:textId="7657E18E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25.03.2024</w:t>
            </w:r>
          </w:p>
        </w:tc>
        <w:tc>
          <w:tcPr>
            <w:tcW w:w="1298" w:type="dxa"/>
          </w:tcPr>
          <w:p w14:paraId="75640ECD" w14:textId="02DD0F6B" w:rsidR="00F12CC4" w:rsidRPr="0040031E" w:rsidRDefault="00F12CC4" w:rsidP="00F12C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10 434,00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0504BB53" w14:textId="77777777" w:rsidR="001A5D8B" w:rsidRDefault="001A5D8B" w:rsidP="001A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3D6">
        <w:rPr>
          <w:rFonts w:ascii="Times New Roman" w:hAnsi="Times New Roman" w:cs="Times New Roman"/>
          <w:sz w:val="24"/>
          <w:szCs w:val="24"/>
        </w:rPr>
        <w:t>инистерство финансов Кировской области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A73B5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5D8B"/>
    <w:rsid w:val="001E1BFD"/>
    <w:rsid w:val="00205638"/>
    <w:rsid w:val="0023243F"/>
    <w:rsid w:val="002457DC"/>
    <w:rsid w:val="002A5979"/>
    <w:rsid w:val="002B11A8"/>
    <w:rsid w:val="002F3103"/>
    <w:rsid w:val="0032029A"/>
    <w:rsid w:val="00333823"/>
    <w:rsid w:val="0035480A"/>
    <w:rsid w:val="0037388C"/>
    <w:rsid w:val="0038273F"/>
    <w:rsid w:val="00396789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276D6"/>
    <w:rsid w:val="00640B85"/>
    <w:rsid w:val="00655F71"/>
    <w:rsid w:val="00694577"/>
    <w:rsid w:val="006A5A65"/>
    <w:rsid w:val="006C0A5D"/>
    <w:rsid w:val="006C2363"/>
    <w:rsid w:val="006D70D7"/>
    <w:rsid w:val="007304F2"/>
    <w:rsid w:val="00731C98"/>
    <w:rsid w:val="007964CD"/>
    <w:rsid w:val="007B6FB0"/>
    <w:rsid w:val="007D4CBA"/>
    <w:rsid w:val="007D5E4A"/>
    <w:rsid w:val="008324AD"/>
    <w:rsid w:val="008376CA"/>
    <w:rsid w:val="008726D3"/>
    <w:rsid w:val="00873B1A"/>
    <w:rsid w:val="008A4955"/>
    <w:rsid w:val="008F38FF"/>
    <w:rsid w:val="008F4FF2"/>
    <w:rsid w:val="008F5A19"/>
    <w:rsid w:val="00912696"/>
    <w:rsid w:val="00931CF0"/>
    <w:rsid w:val="00937149"/>
    <w:rsid w:val="009422F9"/>
    <w:rsid w:val="0095098C"/>
    <w:rsid w:val="00967720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73B5D"/>
    <w:rsid w:val="00A87212"/>
    <w:rsid w:val="00A93B2C"/>
    <w:rsid w:val="00AA0483"/>
    <w:rsid w:val="00AB3FE8"/>
    <w:rsid w:val="00AE5E28"/>
    <w:rsid w:val="00B63CE3"/>
    <w:rsid w:val="00B742A1"/>
    <w:rsid w:val="00B91530"/>
    <w:rsid w:val="00BA379E"/>
    <w:rsid w:val="00BA4B01"/>
    <w:rsid w:val="00BB1AF4"/>
    <w:rsid w:val="00BC6A1D"/>
    <w:rsid w:val="00BD62C5"/>
    <w:rsid w:val="00BD683F"/>
    <w:rsid w:val="00BE31F2"/>
    <w:rsid w:val="00C063EE"/>
    <w:rsid w:val="00C146E5"/>
    <w:rsid w:val="00C3349C"/>
    <w:rsid w:val="00C34AB4"/>
    <w:rsid w:val="00C73556"/>
    <w:rsid w:val="00C7365D"/>
    <w:rsid w:val="00C93BEA"/>
    <w:rsid w:val="00C96481"/>
    <w:rsid w:val="00CE0EB1"/>
    <w:rsid w:val="00CF0613"/>
    <w:rsid w:val="00CF784B"/>
    <w:rsid w:val="00D03C0D"/>
    <w:rsid w:val="00D07131"/>
    <w:rsid w:val="00D16B4B"/>
    <w:rsid w:val="00D20E6C"/>
    <w:rsid w:val="00D2472C"/>
    <w:rsid w:val="00D52225"/>
    <w:rsid w:val="00D52420"/>
    <w:rsid w:val="00D63FD8"/>
    <w:rsid w:val="00D7696B"/>
    <w:rsid w:val="00E10905"/>
    <w:rsid w:val="00E24DC0"/>
    <w:rsid w:val="00EC230A"/>
    <w:rsid w:val="00EC3FC5"/>
    <w:rsid w:val="00ED790F"/>
    <w:rsid w:val="00EF0370"/>
    <w:rsid w:val="00F03762"/>
    <w:rsid w:val="00F05322"/>
    <w:rsid w:val="00F120CD"/>
    <w:rsid w:val="00F12CC4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9</cp:revision>
  <cp:lastPrinted>2020-02-11T09:08:00Z</cp:lastPrinted>
  <dcterms:created xsi:type="dcterms:W3CDTF">2024-04-04T07:39:00Z</dcterms:created>
  <dcterms:modified xsi:type="dcterms:W3CDTF">2024-04-04T08:07:00Z</dcterms:modified>
</cp:coreProperties>
</file>